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01E00" w14:textId="7A0BB815" w:rsidR="009B72B7" w:rsidRPr="00196138" w:rsidRDefault="00F54A38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Form E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14:paraId="419BE800" w14:textId="77777777"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14:paraId="2CD93FC3" w14:textId="77777777" w:rsidR="001B559E" w:rsidRPr="00D367B5" w:rsidRDefault="009B72B7" w:rsidP="001B559E">
      <w:pPr>
        <w:pStyle w:val="CommentText"/>
        <w:jc w:val="both"/>
        <w:rPr>
          <w:b/>
          <w:bCs/>
          <w:color w:val="000000" w:themeColor="text1"/>
          <w:sz w:val="24"/>
          <w:szCs w:val="24"/>
          <w:u w:val="single"/>
        </w:rPr>
      </w:pPr>
      <w:r w:rsidRPr="00607D97">
        <w:rPr>
          <w:sz w:val="24"/>
          <w:szCs w:val="24"/>
          <w:lang w:val="en-GB"/>
        </w:rPr>
        <w:t xml:space="preserve">Tender reference: </w:t>
      </w:r>
      <w:bookmarkStart w:id="0" w:name="_Hlk111532303"/>
      <w:bookmarkStart w:id="1" w:name="_Hlk164675446"/>
      <w:r w:rsidR="001B559E" w:rsidRPr="00D367B5">
        <w:rPr>
          <w:b/>
          <w:bCs/>
          <w:color w:val="000000" w:themeColor="text1"/>
          <w:sz w:val="24"/>
          <w:szCs w:val="24"/>
          <w:u w:val="single"/>
        </w:rPr>
        <w:t xml:space="preserve">Ref # </w:t>
      </w:r>
      <w:r w:rsidR="001B559E">
        <w:rPr>
          <w:b/>
          <w:bCs/>
          <w:color w:val="000000" w:themeColor="text1"/>
          <w:sz w:val="24"/>
          <w:szCs w:val="24"/>
          <w:u w:val="single"/>
        </w:rPr>
        <w:t>SF/Tender/BNP/03-/18/09/202</w:t>
      </w:r>
      <w:bookmarkEnd w:id="0"/>
      <w:r w:rsidR="001B559E">
        <w:rPr>
          <w:b/>
          <w:bCs/>
          <w:color w:val="000000" w:themeColor="text1"/>
          <w:sz w:val="24"/>
          <w:szCs w:val="24"/>
          <w:u w:val="single"/>
        </w:rPr>
        <w:t>4</w:t>
      </w:r>
      <w:bookmarkEnd w:id="1"/>
    </w:p>
    <w:p w14:paraId="3C00E5D8" w14:textId="256FDFBA" w:rsidR="00607D97" w:rsidRPr="00196138" w:rsidRDefault="00607D97" w:rsidP="001B559E">
      <w:pPr>
        <w:pStyle w:val="CommentText"/>
        <w:jc w:val="both"/>
        <w:rPr>
          <w:b/>
          <w:sz w:val="24"/>
          <w:szCs w:val="24"/>
          <w:lang w:val="en-GB"/>
        </w:rPr>
      </w:pPr>
    </w:p>
    <w:p w14:paraId="6614DF7B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14:paraId="49CE5C02" w14:textId="77777777"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14:paraId="0CAC88E7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13411" w:type="dxa"/>
        <w:tblInd w:w="-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69"/>
        <w:gridCol w:w="1869"/>
        <w:gridCol w:w="1286"/>
        <w:gridCol w:w="1578"/>
        <w:gridCol w:w="1182"/>
        <w:gridCol w:w="2960"/>
        <w:gridCol w:w="2367"/>
      </w:tblGrid>
      <w:tr w:rsidR="009B72B7" w:rsidRPr="009A7FAB" w14:paraId="3ED67DB2" w14:textId="77777777" w:rsidTr="001711E3">
        <w:trPr>
          <w:cantSplit/>
          <w:trHeight w:val="1164"/>
        </w:trPr>
        <w:tc>
          <w:tcPr>
            <w:tcW w:w="2169" w:type="dxa"/>
            <w:tcBorders>
              <w:top w:val="single" w:sz="12" w:space="0" w:color="auto"/>
            </w:tcBorders>
            <w:shd w:val="pct5" w:color="auto" w:fill="FFFFFF"/>
          </w:tcPr>
          <w:p w14:paraId="520CC708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</w:t>
            </w:r>
            <w:proofErr w:type="spellStart"/>
            <w:r>
              <w:rPr>
                <w:b/>
                <w:lang w:val="fr-FR"/>
              </w:rPr>
              <w:t>Company</w:t>
            </w:r>
            <w:proofErr w:type="spellEnd"/>
            <w:r>
              <w:rPr>
                <w:b/>
                <w:lang w:val="fr-FR"/>
              </w:rPr>
              <w:t xml:space="preserve"> Name</w:t>
            </w:r>
          </w:p>
        </w:tc>
        <w:tc>
          <w:tcPr>
            <w:tcW w:w="1869" w:type="dxa"/>
            <w:tcBorders>
              <w:top w:val="single" w:sz="12" w:space="0" w:color="auto"/>
            </w:tcBorders>
            <w:shd w:val="pct5" w:color="auto" w:fill="FFFFFF"/>
          </w:tcPr>
          <w:p w14:paraId="4F3C51D3" w14:textId="77777777"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286" w:type="dxa"/>
            <w:tcBorders>
              <w:top w:val="single" w:sz="12" w:space="0" w:color="auto"/>
            </w:tcBorders>
            <w:shd w:val="pct5" w:color="auto" w:fill="FFFFFF"/>
          </w:tcPr>
          <w:p w14:paraId="581BF646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578" w:type="dxa"/>
            <w:tcBorders>
              <w:top w:val="single" w:sz="12" w:space="0" w:color="auto"/>
            </w:tcBorders>
            <w:shd w:val="pct5" w:color="auto" w:fill="FFFFFF"/>
          </w:tcPr>
          <w:p w14:paraId="43C3C77A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182" w:type="dxa"/>
            <w:tcBorders>
              <w:top w:val="single" w:sz="12" w:space="0" w:color="auto"/>
            </w:tcBorders>
            <w:shd w:val="pct5" w:color="auto" w:fill="FFFFFF"/>
          </w:tcPr>
          <w:p w14:paraId="48C86A50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960" w:type="dxa"/>
            <w:tcBorders>
              <w:top w:val="single" w:sz="12" w:space="0" w:color="auto"/>
            </w:tcBorders>
            <w:shd w:val="pct5" w:color="auto" w:fill="FFFFFF"/>
          </w:tcPr>
          <w:p w14:paraId="4BA3547B" w14:textId="77777777"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367" w:type="dxa"/>
            <w:tcBorders>
              <w:top w:val="single" w:sz="12" w:space="0" w:color="auto"/>
            </w:tcBorders>
            <w:shd w:val="pct5" w:color="auto" w:fill="FFFFFF"/>
          </w:tcPr>
          <w:p w14:paraId="53ECCF38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14:paraId="51588338" w14:textId="77777777" w:rsidTr="001711E3">
        <w:trPr>
          <w:cantSplit/>
          <w:trHeight w:val="363"/>
        </w:trPr>
        <w:tc>
          <w:tcPr>
            <w:tcW w:w="2169" w:type="dxa"/>
          </w:tcPr>
          <w:p w14:paraId="45A0F42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4AC3318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3D4F7B6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D3D1DB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1CA8E6E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16AE9FA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442EC56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FB0EA09" w14:textId="77777777" w:rsidTr="001711E3">
        <w:trPr>
          <w:cantSplit/>
          <w:trHeight w:val="387"/>
        </w:trPr>
        <w:tc>
          <w:tcPr>
            <w:tcW w:w="2169" w:type="dxa"/>
          </w:tcPr>
          <w:p w14:paraId="4BAEE40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0F6E642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1904882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5DE725A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079CD62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26CF94F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0493A86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A59DCB4" w14:textId="77777777" w:rsidTr="001711E3">
        <w:trPr>
          <w:cantSplit/>
          <w:trHeight w:val="387"/>
        </w:trPr>
        <w:tc>
          <w:tcPr>
            <w:tcW w:w="2169" w:type="dxa"/>
          </w:tcPr>
          <w:p w14:paraId="310F3AF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30557AC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5A532F5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444B94F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229E8D5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37A112A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3954840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69365FF1" w14:textId="77777777" w:rsidTr="001711E3">
        <w:trPr>
          <w:cantSplit/>
          <w:trHeight w:val="387"/>
        </w:trPr>
        <w:tc>
          <w:tcPr>
            <w:tcW w:w="2169" w:type="dxa"/>
          </w:tcPr>
          <w:p w14:paraId="6474CF4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7040308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6991A5A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138D85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3735840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1B1717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5FFF88F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FCEAA83" w14:textId="77777777" w:rsidTr="001711E3">
        <w:trPr>
          <w:cantSplit/>
          <w:trHeight w:val="387"/>
        </w:trPr>
        <w:tc>
          <w:tcPr>
            <w:tcW w:w="2169" w:type="dxa"/>
          </w:tcPr>
          <w:p w14:paraId="660B963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658D900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02DAEED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408FAC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0789943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4408C0E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1EDC2D9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500039AE" w14:textId="77777777" w:rsidTr="001711E3">
        <w:trPr>
          <w:cantSplit/>
          <w:trHeight w:val="387"/>
        </w:trPr>
        <w:tc>
          <w:tcPr>
            <w:tcW w:w="2169" w:type="dxa"/>
          </w:tcPr>
          <w:p w14:paraId="3670528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0E1C123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65F4834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705D21D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3FE745C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266C26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1E20163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302436C" w14:textId="77777777" w:rsidTr="001711E3">
        <w:trPr>
          <w:cantSplit/>
          <w:trHeight w:val="387"/>
        </w:trPr>
        <w:tc>
          <w:tcPr>
            <w:tcW w:w="2169" w:type="dxa"/>
          </w:tcPr>
          <w:p w14:paraId="33B1A6E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415D75F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398444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256EB0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B83854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7F9D83F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58DC35A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57E5E66B" w14:textId="77777777" w:rsidTr="001711E3">
        <w:trPr>
          <w:cantSplit/>
          <w:trHeight w:val="387"/>
        </w:trPr>
        <w:tc>
          <w:tcPr>
            <w:tcW w:w="2169" w:type="dxa"/>
          </w:tcPr>
          <w:p w14:paraId="58E1493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55C2D20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2DFFDA2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4B60662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4C3ACBA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06A4242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620AEAF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26061E7" w14:textId="77777777" w:rsidTr="001711E3">
        <w:trPr>
          <w:cantSplit/>
          <w:trHeight w:val="363"/>
        </w:trPr>
        <w:tc>
          <w:tcPr>
            <w:tcW w:w="2169" w:type="dxa"/>
          </w:tcPr>
          <w:p w14:paraId="29C570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1667E8F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2B60B0C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3769CD5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0F6FAF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4E069B5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6E8228B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50DA7E8" w14:textId="77777777" w:rsidTr="001711E3">
        <w:trPr>
          <w:cantSplit/>
          <w:trHeight w:val="387"/>
        </w:trPr>
        <w:tc>
          <w:tcPr>
            <w:tcW w:w="2169" w:type="dxa"/>
          </w:tcPr>
          <w:p w14:paraId="16988C9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75568D7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147DFDC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407E66C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4C39E12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638018A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443E4C9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794BE6F" w14:textId="77777777" w:rsidTr="001711E3">
        <w:trPr>
          <w:cantSplit/>
          <w:trHeight w:val="387"/>
        </w:trPr>
        <w:tc>
          <w:tcPr>
            <w:tcW w:w="2169" w:type="dxa"/>
          </w:tcPr>
          <w:p w14:paraId="17EF41B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50B868B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4D96E6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3103DD2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C47307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521B8AF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05AF0D0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44426BE8" w14:textId="77777777" w:rsidTr="001711E3">
        <w:trPr>
          <w:cantSplit/>
          <w:trHeight w:val="387"/>
        </w:trPr>
        <w:tc>
          <w:tcPr>
            <w:tcW w:w="2169" w:type="dxa"/>
          </w:tcPr>
          <w:p w14:paraId="105A74D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7940ADF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415E215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5330D26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1304992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3275326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551C930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52499D4" w14:textId="77777777" w:rsidTr="001711E3">
        <w:trPr>
          <w:cantSplit/>
          <w:trHeight w:val="387"/>
        </w:trPr>
        <w:tc>
          <w:tcPr>
            <w:tcW w:w="2169" w:type="dxa"/>
          </w:tcPr>
          <w:p w14:paraId="43328BB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052766B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539C55E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F97FCB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4C7FAF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36F3857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3753CE7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68160A7B" w14:textId="77777777" w:rsidTr="001711E3">
        <w:trPr>
          <w:cantSplit/>
          <w:trHeight w:val="387"/>
        </w:trPr>
        <w:tc>
          <w:tcPr>
            <w:tcW w:w="2169" w:type="dxa"/>
          </w:tcPr>
          <w:p w14:paraId="082E116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6A5DE5B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2F42AD1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BF8399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6CC6C3C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205091C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4DF5C1B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366411F4" w14:textId="77777777" w:rsidTr="001711E3">
        <w:trPr>
          <w:cantSplit/>
          <w:trHeight w:val="387"/>
        </w:trPr>
        <w:tc>
          <w:tcPr>
            <w:tcW w:w="2169" w:type="dxa"/>
            <w:tcBorders>
              <w:bottom w:val="single" w:sz="12" w:space="0" w:color="auto"/>
            </w:tcBorders>
          </w:tcPr>
          <w:p w14:paraId="309D11F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  <w:tcBorders>
              <w:bottom w:val="single" w:sz="12" w:space="0" w:color="auto"/>
            </w:tcBorders>
          </w:tcPr>
          <w:p w14:paraId="14C5E45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  <w:tcBorders>
              <w:bottom w:val="single" w:sz="12" w:space="0" w:color="auto"/>
            </w:tcBorders>
          </w:tcPr>
          <w:p w14:paraId="06D5309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  <w:tcBorders>
              <w:bottom w:val="single" w:sz="12" w:space="0" w:color="auto"/>
            </w:tcBorders>
          </w:tcPr>
          <w:p w14:paraId="3BB54AE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  <w:tcBorders>
              <w:bottom w:val="single" w:sz="12" w:space="0" w:color="auto"/>
            </w:tcBorders>
          </w:tcPr>
          <w:p w14:paraId="3506343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  <w:tcBorders>
              <w:bottom w:val="single" w:sz="12" w:space="0" w:color="auto"/>
            </w:tcBorders>
          </w:tcPr>
          <w:p w14:paraId="4A0CF3D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  <w:tcBorders>
              <w:bottom w:val="single" w:sz="12" w:space="0" w:color="auto"/>
            </w:tcBorders>
          </w:tcPr>
          <w:p w14:paraId="6DF3A09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14:paraId="38117C82" w14:textId="77777777" w:rsidR="009B72B7" w:rsidRDefault="009B72B7" w:rsidP="00196138"/>
    <w:sectPr w:rsidR="009B72B7" w:rsidSect="007F383D">
      <w:headerReference w:type="default" r:id="rId6"/>
      <w:pgSz w:w="15840" w:h="12240" w:orient="landscape"/>
      <w:pgMar w:top="810" w:right="1440" w:bottom="1797" w:left="1440" w:header="2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5FFAE" w14:textId="77777777" w:rsidR="00876249" w:rsidRDefault="00876249">
      <w:r>
        <w:separator/>
      </w:r>
    </w:p>
  </w:endnote>
  <w:endnote w:type="continuationSeparator" w:id="0">
    <w:p w14:paraId="6E42DE6C" w14:textId="77777777" w:rsidR="00876249" w:rsidRDefault="0087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AB47E" w14:textId="77777777" w:rsidR="00876249" w:rsidRDefault="00876249">
      <w:r>
        <w:separator/>
      </w:r>
    </w:p>
  </w:footnote>
  <w:footnote w:type="continuationSeparator" w:id="0">
    <w:p w14:paraId="776B49EA" w14:textId="77777777" w:rsidR="00876249" w:rsidRDefault="00876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DCEEA" w14:textId="18FAF5E3" w:rsidR="009B72B7" w:rsidRDefault="00F54A38" w:rsidP="00F54A38">
    <w:pPr>
      <w:pStyle w:val="Header"/>
      <w:jc w:val="center"/>
    </w:pPr>
    <w:r>
      <w:rPr>
        <w:noProof/>
      </w:rPr>
      <w:drawing>
        <wp:inline distT="0" distB="0" distL="0" distR="0" wp14:anchorId="6EB7CE71" wp14:editId="06A0639F">
          <wp:extent cx="1135380" cy="303915"/>
          <wp:effectExtent l="0" t="0" r="7620" b="1270"/>
          <wp:docPr id="6" name="Picture 6" descr="A picture containing tex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7111" cy="312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1711E3"/>
    <w:rsid w:val="001826FF"/>
    <w:rsid w:val="00196138"/>
    <w:rsid w:val="001B1AF6"/>
    <w:rsid w:val="001B559E"/>
    <w:rsid w:val="001E137F"/>
    <w:rsid w:val="00251988"/>
    <w:rsid w:val="002733CB"/>
    <w:rsid w:val="00273A58"/>
    <w:rsid w:val="00306AA9"/>
    <w:rsid w:val="003A04C5"/>
    <w:rsid w:val="0054799D"/>
    <w:rsid w:val="00584B35"/>
    <w:rsid w:val="00603ADA"/>
    <w:rsid w:val="00607D97"/>
    <w:rsid w:val="00631A6B"/>
    <w:rsid w:val="00690CD0"/>
    <w:rsid w:val="006A73AD"/>
    <w:rsid w:val="006C3FB5"/>
    <w:rsid w:val="006F4131"/>
    <w:rsid w:val="00704727"/>
    <w:rsid w:val="00724485"/>
    <w:rsid w:val="007A3B82"/>
    <w:rsid w:val="007C6FCE"/>
    <w:rsid w:val="007F383D"/>
    <w:rsid w:val="0080300E"/>
    <w:rsid w:val="00874724"/>
    <w:rsid w:val="00876249"/>
    <w:rsid w:val="008C3CB9"/>
    <w:rsid w:val="008D26C7"/>
    <w:rsid w:val="00906D28"/>
    <w:rsid w:val="009A7FAB"/>
    <w:rsid w:val="009B72B7"/>
    <w:rsid w:val="00A060EB"/>
    <w:rsid w:val="00A645DC"/>
    <w:rsid w:val="00B373D8"/>
    <w:rsid w:val="00BB4E76"/>
    <w:rsid w:val="00BD3636"/>
    <w:rsid w:val="00BE57EF"/>
    <w:rsid w:val="00C3378A"/>
    <w:rsid w:val="00D21AFE"/>
    <w:rsid w:val="00D64F8F"/>
    <w:rsid w:val="00DB7B61"/>
    <w:rsid w:val="00E05E61"/>
    <w:rsid w:val="00E46782"/>
    <w:rsid w:val="00E863BB"/>
    <w:rsid w:val="00EA21A2"/>
    <w:rsid w:val="00ED4338"/>
    <w:rsid w:val="00F32016"/>
    <w:rsid w:val="00F54A38"/>
    <w:rsid w:val="00F70618"/>
    <w:rsid w:val="00FA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CD31D6"/>
  <w15:docId w15:val="{246891FC-001B-4BDB-8EC8-C81F81A0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EA21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2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Bashir</cp:lastModifiedBy>
  <cp:revision>7</cp:revision>
  <dcterms:created xsi:type="dcterms:W3CDTF">2020-01-23T16:27:00Z</dcterms:created>
  <dcterms:modified xsi:type="dcterms:W3CDTF">2024-09-18T08:37:00Z</dcterms:modified>
</cp:coreProperties>
</file>